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EB" w:rsidRPr="00EA0F9B" w:rsidRDefault="004A45EB" w:rsidP="004A45EB">
      <w:pPr>
        <w:jc w:val="center"/>
        <w:rPr>
          <w:rFonts w:hint="eastAsia"/>
          <w:sz w:val="32"/>
          <w:szCs w:val="32"/>
        </w:rPr>
      </w:pPr>
      <w:r w:rsidRPr="00EA0F9B">
        <w:rPr>
          <w:rFonts w:hint="eastAsia"/>
          <w:sz w:val="32"/>
          <w:szCs w:val="32"/>
        </w:rPr>
        <w:t>201</w:t>
      </w:r>
      <w:r>
        <w:rPr>
          <w:rFonts w:hint="eastAsia"/>
          <w:sz w:val="32"/>
          <w:szCs w:val="32"/>
        </w:rPr>
        <w:t>2</w:t>
      </w:r>
      <w:r w:rsidRPr="00EA0F9B">
        <w:rPr>
          <w:rFonts w:hint="eastAsia"/>
          <w:sz w:val="32"/>
          <w:szCs w:val="32"/>
        </w:rPr>
        <w:t>南宁市中等学校招生考试</w:t>
      </w:r>
    </w:p>
    <w:p w:rsidR="004A45EB" w:rsidRPr="00EA0F9B" w:rsidRDefault="004A45EB" w:rsidP="004A45EB">
      <w:pPr>
        <w:jc w:val="center"/>
        <w:rPr>
          <w:rFonts w:hint="eastAsia"/>
          <w:b/>
          <w:sz w:val="36"/>
          <w:szCs w:val="36"/>
        </w:rPr>
      </w:pPr>
      <w:r w:rsidRPr="00EA0F9B">
        <w:rPr>
          <w:rFonts w:hint="eastAsia"/>
          <w:b/>
          <w:sz w:val="36"/>
          <w:szCs w:val="36"/>
        </w:rPr>
        <w:t>语文试题参考答案及评分标准</w:t>
      </w:r>
    </w:p>
    <w:p w:rsidR="004A45EB" w:rsidRPr="00AF2D28" w:rsidRDefault="004A45EB" w:rsidP="004A45EB">
      <w:pPr>
        <w:spacing w:line="340" w:lineRule="exact"/>
        <w:jc w:val="center"/>
        <w:rPr>
          <w:rFonts w:ascii="宋体" w:hAnsi="宋体" w:hint="eastAsia"/>
          <w:b/>
          <w:szCs w:val="21"/>
        </w:rPr>
      </w:pPr>
      <w:r w:rsidRPr="00AF2D28">
        <w:rPr>
          <w:rFonts w:ascii="宋体" w:hAnsi="宋体" w:hint="eastAsia"/>
          <w:b/>
          <w:szCs w:val="21"/>
        </w:rPr>
        <w:t>第Ⅰ卷（共30分）</w:t>
      </w:r>
    </w:p>
    <w:tbl>
      <w:tblPr>
        <w:tblStyle w:val="Char0"/>
        <w:tblW w:w="0" w:type="auto"/>
        <w:tblInd w:w="1176" w:type="dxa"/>
        <w:tblLook w:val="01E0"/>
      </w:tblPr>
      <w:tblGrid>
        <w:gridCol w:w="636"/>
        <w:gridCol w:w="357"/>
        <w:gridCol w:w="357"/>
        <w:gridCol w:w="368"/>
        <w:gridCol w:w="357"/>
        <w:gridCol w:w="368"/>
        <w:gridCol w:w="368"/>
        <w:gridCol w:w="357"/>
        <w:gridCol w:w="368"/>
        <w:gridCol w:w="357"/>
        <w:gridCol w:w="426"/>
        <w:gridCol w:w="419"/>
        <w:gridCol w:w="426"/>
        <w:gridCol w:w="426"/>
        <w:gridCol w:w="426"/>
        <w:gridCol w:w="709"/>
      </w:tblGrid>
      <w:tr w:rsidR="004A45EB" w:rsidTr="00504751"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题号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Pr="00362322">
              <w:rPr>
                <w:rFonts w:hint="eastAsia"/>
                <w:color w:val="FFFFFF"/>
                <w:sz w:val="4"/>
              </w:rPr>
              <w:t>[</w:t>
            </w:r>
            <w:r w:rsidRPr="00362322">
              <w:rPr>
                <w:rFonts w:hint="eastAsia"/>
                <w:color w:val="FFFFFF"/>
                <w:sz w:val="4"/>
              </w:rPr>
              <w:t>来源</w:t>
            </w:r>
            <w:r w:rsidRPr="00362322">
              <w:rPr>
                <w:rFonts w:hint="eastAsia"/>
                <w:color w:val="FFFFFF"/>
                <w:sz w:val="4"/>
              </w:rPr>
              <w:t>:</w:t>
            </w:r>
            <w:r w:rsidRPr="00362322">
              <w:rPr>
                <w:rFonts w:hint="eastAsia"/>
                <w:color w:val="FFFFFF"/>
                <w:sz w:val="4"/>
              </w:rPr>
              <w:t>学</w:t>
            </w:r>
            <w:r w:rsidRPr="00362322">
              <w:rPr>
                <w:rFonts w:hint="eastAsia"/>
                <w:color w:val="FFFFFF"/>
                <w:sz w:val="4"/>
              </w:rPr>
              <w:t>+</w:t>
            </w:r>
            <w:r w:rsidRPr="00362322">
              <w:rPr>
                <w:rFonts w:hint="eastAsia"/>
                <w:color w:val="FFFFFF"/>
                <w:sz w:val="4"/>
              </w:rPr>
              <w:t>科</w:t>
            </w:r>
            <w:r w:rsidRPr="00362322">
              <w:rPr>
                <w:rFonts w:hint="eastAsia"/>
                <w:color w:val="FFFFFF"/>
                <w:sz w:val="4"/>
              </w:rPr>
              <w:t>+</w:t>
            </w:r>
            <w:r w:rsidRPr="00362322">
              <w:rPr>
                <w:rFonts w:hint="eastAsia"/>
                <w:color w:val="FFFFFF"/>
                <w:sz w:val="4"/>
              </w:rPr>
              <w:t>网</w:t>
            </w:r>
            <w:r w:rsidRPr="00362322">
              <w:rPr>
                <w:rFonts w:hint="eastAsia"/>
                <w:color w:val="FFFFFF"/>
                <w:sz w:val="4"/>
              </w:rPr>
              <w:t>]</w:t>
            </w:r>
          </w:p>
        </w:tc>
      </w:tr>
      <w:tr w:rsidR="004A45EB" w:rsidTr="00504751"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答案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0" w:type="auto"/>
          </w:tcPr>
          <w:p w:rsidR="004A45EB" w:rsidRDefault="004A45EB" w:rsidP="00504751">
            <w:pPr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</w:tr>
    </w:tbl>
    <w:p w:rsidR="004A45EB" w:rsidRDefault="004A45EB" w:rsidP="004A45EB">
      <w:pPr>
        <w:spacing w:line="300" w:lineRule="exact"/>
        <w:rPr>
          <w:b/>
          <w:color w:val="000000"/>
        </w:rPr>
      </w:pPr>
      <w:r>
        <w:rPr>
          <w:rFonts w:hAnsi="宋体"/>
          <w:b/>
          <w:color w:val="000000"/>
        </w:rPr>
        <w:t>一、积累与运用：（每小题</w:t>
      </w:r>
      <w:r>
        <w:rPr>
          <w:b/>
          <w:color w:val="000000"/>
        </w:rPr>
        <w:t>2</w:t>
      </w:r>
      <w:r>
        <w:rPr>
          <w:rFonts w:hAnsi="宋体"/>
          <w:b/>
          <w:color w:val="000000"/>
        </w:rPr>
        <w:t>分，共</w:t>
      </w:r>
      <w:r>
        <w:rPr>
          <w:b/>
          <w:color w:val="000000"/>
        </w:rPr>
        <w:t>16</w:t>
      </w:r>
      <w:r>
        <w:rPr>
          <w:rFonts w:hAnsi="宋体"/>
          <w:b/>
          <w:color w:val="000000"/>
        </w:rPr>
        <w:t>分）</w:t>
      </w:r>
    </w:p>
    <w:p w:rsidR="004A45EB" w:rsidRPr="00EA0F9B" w:rsidRDefault="004A45EB" w:rsidP="004A45EB">
      <w:pPr>
        <w:spacing w:line="300" w:lineRule="exact"/>
        <w:rPr>
          <w:rFonts w:ascii="宋体" w:hAnsi="宋体"/>
          <w:color w:val="FF0000"/>
        </w:rPr>
      </w:pPr>
      <w:r>
        <w:rPr>
          <w:rFonts w:ascii="宋体" w:hAnsi="宋体" w:hint="eastAsia"/>
          <w:color w:val="000000"/>
        </w:rPr>
        <w:t>1． B（A项中“</w:t>
      </w:r>
      <w:r>
        <w:rPr>
          <w:rFonts w:ascii="宋体" w:hAnsi="宋体" w:hint="eastAsia"/>
          <w:color w:val="000000"/>
          <w:em w:val="dot"/>
        </w:rPr>
        <w:t>蓄</w:t>
      </w:r>
      <w:r>
        <w:rPr>
          <w:rFonts w:ascii="宋体" w:hAnsi="宋体" w:hint="eastAsia"/>
          <w:color w:val="000000"/>
        </w:rPr>
        <w:t>”读“xù”,</w:t>
      </w:r>
      <w:r w:rsidRPr="00EA0F9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C</w:t>
      </w:r>
      <w:r w:rsidRPr="00EA0F9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项中“</w:t>
      </w:r>
      <w:r>
        <w:rPr>
          <w:rFonts w:ascii="宋体" w:hAnsi="宋体" w:hint="eastAsia"/>
          <w:color w:val="000000"/>
          <w:em w:val="dot"/>
        </w:rPr>
        <w:t>畸</w:t>
      </w:r>
      <w:r>
        <w:rPr>
          <w:rFonts w:ascii="宋体" w:hAnsi="宋体" w:hint="eastAsia"/>
          <w:color w:val="000000"/>
        </w:rPr>
        <w:t>”读“</w:t>
      </w:r>
      <w:r>
        <w:rPr>
          <w:rFonts w:ascii="宋体" w:hAnsi="宋体" w:hint="eastAsia"/>
        </w:rPr>
        <w:t>jī</w:t>
      </w:r>
      <w:r>
        <w:rPr>
          <w:rFonts w:ascii="宋体" w:hAnsi="宋体" w:hint="eastAsia"/>
          <w:color w:val="000000"/>
        </w:rPr>
        <w:t>”,</w:t>
      </w:r>
      <w:r w:rsidRPr="00EA0F9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D项中“</w:t>
      </w:r>
      <w:r>
        <w:rPr>
          <w:rFonts w:ascii="宋体" w:hAnsi="宋体" w:hint="eastAsia"/>
          <w:color w:val="000000"/>
          <w:em w:val="dot"/>
        </w:rPr>
        <w:t>酿</w:t>
      </w:r>
      <w:r>
        <w:rPr>
          <w:rFonts w:ascii="宋体" w:hAnsi="宋体" w:hint="eastAsia"/>
          <w:color w:val="000000"/>
        </w:rPr>
        <w:t>”读“</w:t>
      </w:r>
      <w:r>
        <w:rPr>
          <w:rFonts w:ascii="宋体" w:hAnsi="宋体" w:hint="eastAsia"/>
        </w:rPr>
        <w:t>niàng</w:t>
      </w:r>
      <w:r>
        <w:rPr>
          <w:rFonts w:ascii="宋体" w:hAnsi="宋体" w:hint="eastAsia"/>
          <w:color w:val="000000"/>
        </w:rPr>
        <w:t>”）</w:t>
      </w:r>
    </w:p>
    <w:p w:rsidR="004A45EB" w:rsidRDefault="004A45EB" w:rsidP="004A45EB">
      <w:pPr>
        <w:spacing w:line="300" w:lineRule="exact"/>
        <w:rPr>
          <w:rFonts w:ascii="宋体" w:hAnsi="宋体" w:hint="eastAsia"/>
          <w:color w:val="FF0000"/>
        </w:rPr>
      </w:pPr>
      <w:r>
        <w:rPr>
          <w:rFonts w:ascii="宋体" w:hAnsi="宋体" w:hint="eastAsia"/>
          <w:color w:val="000000"/>
        </w:rPr>
        <w:t>2．</w:t>
      </w:r>
      <w:r w:rsidRPr="00FE5A07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C</w:t>
      </w:r>
      <w:r>
        <w:rPr>
          <w:rFonts w:ascii="宋体" w:hAnsi="宋体" w:hint="eastAsia"/>
        </w:rPr>
        <w:t xml:space="preserve"> (</w:t>
      </w:r>
      <w:r>
        <w:rPr>
          <w:rFonts w:ascii="宋体" w:hAnsi="宋体" w:hint="eastAsia"/>
          <w:color w:val="000000"/>
        </w:rPr>
        <w:t>A项中“暗”应为“黯”，</w:t>
      </w:r>
      <w:r w:rsidRPr="00EA0F9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B项中“惟”应为“帷”，</w:t>
      </w:r>
      <w:r w:rsidRPr="00EA0F9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</w:rPr>
        <w:t>D</w:t>
      </w:r>
      <w:r>
        <w:rPr>
          <w:rFonts w:ascii="宋体" w:hAnsi="宋体" w:hint="eastAsia"/>
          <w:color w:val="000000"/>
        </w:rPr>
        <w:t>项中“故”应为“顾”</w:t>
      </w:r>
      <w:r>
        <w:rPr>
          <w:rFonts w:ascii="宋体" w:hAnsi="宋体" w:hint="eastAsia"/>
        </w:rPr>
        <w:t>)</w:t>
      </w:r>
    </w:p>
    <w:p w:rsidR="004A45EB" w:rsidRDefault="004A45EB" w:rsidP="004A45EB">
      <w:pPr>
        <w:spacing w:line="300" w:lineRule="exact"/>
        <w:ind w:left="105" w:hangingChars="50" w:hanging="105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3. A（B项中“</w:t>
      </w:r>
      <w:r>
        <w:rPr>
          <w:rFonts w:ascii="宋体" w:hAnsi="宋体" w:hint="eastAsia"/>
          <w:color w:val="000000"/>
          <w:em w:val="dot"/>
        </w:rPr>
        <w:t>妙手回春</w:t>
      </w:r>
      <w:r>
        <w:rPr>
          <w:rFonts w:ascii="宋体" w:hAnsi="宋体" w:hint="eastAsia"/>
          <w:color w:val="000000"/>
        </w:rPr>
        <w:t>”是称赞医生医道高明，一下子就能把垂危的病人治好。属于错用对象。C项中“</w:t>
      </w:r>
      <w:r>
        <w:rPr>
          <w:rFonts w:ascii="宋体" w:hAnsi="宋体" w:hint="eastAsia"/>
          <w:color w:val="000000"/>
          <w:em w:val="dot"/>
        </w:rPr>
        <w:t>吹毛求疵</w:t>
      </w:r>
      <w:r>
        <w:rPr>
          <w:rFonts w:ascii="宋体" w:hAnsi="宋体" w:hint="eastAsia"/>
          <w:color w:val="000000"/>
        </w:rPr>
        <w:t>”指故意挑剔毛病，寻找差错。属贬义词，此处不合语境。 D项中“</w:t>
      </w:r>
      <w:r>
        <w:rPr>
          <w:rFonts w:ascii="宋体" w:hAnsi="宋体" w:hint="eastAsia"/>
          <w:color w:val="000000"/>
          <w:em w:val="dot"/>
        </w:rPr>
        <w:t>叹为观止</w:t>
      </w:r>
      <w:r>
        <w:rPr>
          <w:rFonts w:ascii="宋体" w:hAnsi="宋体" w:hint="eastAsia"/>
          <w:color w:val="000000"/>
        </w:rPr>
        <w:t>”是赞</w:t>
      </w: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</w:rPr>
        <w:t>美看到的事物好到极点。此处为误用。）</w:t>
      </w:r>
    </w:p>
    <w:p w:rsidR="004A45EB" w:rsidRDefault="004A45EB" w:rsidP="004A45EB">
      <w:pPr>
        <w:adjustRightInd w:val="0"/>
        <w:snapToGrid w:val="0"/>
        <w:spacing w:line="30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4．C（A项缺主语。B项否定不当。D项前后不呼应。）</w:t>
      </w:r>
    </w:p>
    <w:p w:rsidR="004A45EB" w:rsidRDefault="004A45EB" w:rsidP="004A45EB">
      <w:pPr>
        <w:adjustRightInd w:val="0"/>
        <w:snapToGrid w:val="0"/>
        <w:spacing w:line="30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5．D（A项中“拜读”为敬辞误用。B项中说话不注意对象。C项劝语暗含贬损，语意与目的不符。）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  <w:color w:val="000000"/>
        </w:rPr>
        <w:t>6．A</w:t>
      </w:r>
      <w:r>
        <w:rPr>
          <w:rFonts w:ascii="宋体" w:hAnsi="宋体" w:hint="eastAsia"/>
        </w:rPr>
        <w:t>（</w:t>
      </w:r>
      <w:r>
        <w:rPr>
          <w:rFonts w:ascii="宋体" w:hAnsi="宋体" w:hint="eastAsia"/>
          <w:noProof/>
        </w:rPr>
        <w:t>②③</w:t>
      </w:r>
      <w:r>
        <w:rPr>
          <w:rFonts w:ascii="宋体" w:hAnsi="宋体" w:hint="eastAsia"/>
        </w:rPr>
        <w:t>句比喻不当，与语境不符。）</w:t>
      </w:r>
    </w:p>
    <w:p w:rsidR="004A45EB" w:rsidRDefault="004A45EB" w:rsidP="004A45EB">
      <w:pPr>
        <w:adjustRightInd w:val="0"/>
        <w:snapToGrid w:val="0"/>
        <w:spacing w:line="30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 xml:space="preserve">7．B (“守株待兔”的故事不是出自《伊索寓言》。) 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  <w:color w:val="000000"/>
        </w:rPr>
        <w:t>8．D（“</w:t>
      </w:r>
      <w:r>
        <w:rPr>
          <w:rFonts w:ascii="宋体" w:hAnsi="宋体" w:hint="eastAsia"/>
        </w:rPr>
        <w:t>萧关”是古关名，而非人名。</w:t>
      </w:r>
      <w:r>
        <w:rPr>
          <w:rFonts w:ascii="宋体" w:hAnsi="宋体" w:hint="eastAsia"/>
          <w:color w:val="000000"/>
        </w:rPr>
        <w:t>）</w:t>
      </w:r>
    </w:p>
    <w:p w:rsidR="004A45EB" w:rsidRDefault="004A45EB" w:rsidP="004A45EB">
      <w:pPr>
        <w:spacing w:line="300" w:lineRule="exact"/>
        <w:rPr>
          <w:rFonts w:hAnsi="宋体" w:hint="eastAsia"/>
          <w:b/>
          <w:color w:val="000000"/>
        </w:rPr>
      </w:pPr>
      <w:r>
        <w:rPr>
          <w:rFonts w:hAnsi="宋体" w:hint="eastAsia"/>
          <w:b/>
          <w:color w:val="000000"/>
        </w:rPr>
        <w:t>二、说明文阅读</w:t>
      </w:r>
      <w:r>
        <w:rPr>
          <w:rFonts w:hAnsi="宋体" w:hint="eastAsia"/>
          <w:b/>
          <w:color w:val="000000"/>
        </w:rPr>
        <w:t>(</w:t>
      </w:r>
      <w:r>
        <w:rPr>
          <w:rFonts w:hAnsi="宋体" w:hint="eastAsia"/>
          <w:b/>
          <w:color w:val="000000"/>
        </w:rPr>
        <w:t>每小题</w:t>
      </w:r>
      <w:r>
        <w:rPr>
          <w:rFonts w:hAnsi="宋体" w:hint="eastAsia"/>
          <w:b/>
          <w:color w:val="000000"/>
        </w:rPr>
        <w:t>2</w:t>
      </w:r>
      <w:r>
        <w:rPr>
          <w:rFonts w:hAnsi="宋体" w:hint="eastAsia"/>
          <w:b/>
          <w:color w:val="000000"/>
        </w:rPr>
        <w:t>分，共</w:t>
      </w:r>
      <w:r>
        <w:rPr>
          <w:rFonts w:hAnsi="宋体" w:hint="eastAsia"/>
          <w:b/>
          <w:color w:val="000000"/>
        </w:rPr>
        <w:t>8</w:t>
      </w:r>
      <w:r>
        <w:rPr>
          <w:rFonts w:hAnsi="宋体" w:hint="eastAsia"/>
          <w:b/>
          <w:color w:val="000000"/>
        </w:rPr>
        <w:t>分</w:t>
      </w:r>
      <w:r>
        <w:rPr>
          <w:rFonts w:hAnsi="宋体" w:hint="eastAsia"/>
          <w:b/>
          <w:color w:val="000000"/>
        </w:rPr>
        <w:t>)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9.</w:t>
      </w:r>
      <w:r w:rsidRPr="00F43D8B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C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10．C（其他三项属于生动说明。）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 w:rsidRPr="00D43D33">
        <w:rPr>
          <w:rFonts w:ascii="宋体" w:hAnsi="宋体" w:hint="eastAsia"/>
        </w:rPr>
        <w:t>11．</w:t>
      </w:r>
      <w:r>
        <w:rPr>
          <w:rFonts w:ascii="宋体" w:hAnsi="宋体" w:hint="eastAsia"/>
          <w:color w:val="000000"/>
        </w:rPr>
        <w:t>D</w:t>
      </w:r>
      <w:r>
        <w:rPr>
          <w:rFonts w:ascii="宋体" w:hAnsi="宋体" w:hint="eastAsia"/>
        </w:rPr>
        <w:t>（“蜜蜂是瓶子草最主要的授粉者”，而非“唯一”。）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12.</w:t>
      </w:r>
      <w:r w:rsidRPr="00F43D8B">
        <w:rPr>
          <w:rFonts w:ascii="宋体" w:hAnsi="宋体" w:hint="eastAsia"/>
          <w:lang w:val="zh-CN"/>
        </w:rPr>
        <w:t xml:space="preserve"> </w:t>
      </w:r>
      <w:r>
        <w:rPr>
          <w:rFonts w:ascii="宋体" w:hAnsi="宋体" w:hint="eastAsia"/>
          <w:lang w:val="zh-CN"/>
        </w:rPr>
        <w:t>B</w:t>
      </w:r>
      <w:r>
        <w:rPr>
          <w:rFonts w:ascii="宋体" w:hAnsi="宋体" w:hint="eastAsia"/>
        </w:rPr>
        <w:t>（</w:t>
      </w:r>
      <w:r>
        <w:rPr>
          <w:rFonts w:ascii="宋体" w:hAnsi="宋体" w:hint="eastAsia"/>
          <w:color w:val="000000"/>
        </w:rPr>
        <w:t>A项</w:t>
      </w:r>
      <w:r>
        <w:rPr>
          <w:rFonts w:ascii="宋体" w:hAnsi="宋体" w:hint="eastAsia"/>
        </w:rPr>
        <w:t>出自第</w:t>
      </w:r>
      <w:r>
        <w:rPr>
          <w:rFonts w:ascii="宋体" w:hAnsi="宋体" w:hint="eastAsia"/>
          <w:noProof/>
        </w:rPr>
        <w:t>②</w:t>
      </w:r>
      <w:r>
        <w:rPr>
          <w:rFonts w:ascii="宋体" w:hAnsi="宋体" w:hint="eastAsia"/>
        </w:rPr>
        <w:t xml:space="preserve"> 段，原文是“</w:t>
      </w:r>
      <w:r w:rsidRPr="00573B16">
        <w:rPr>
          <w:rFonts w:ascii="宋体" w:hAnsi="宋体" w:cs="宋体" w:hint="eastAsia"/>
          <w:color w:val="1F1F1F"/>
          <w:kern w:val="0"/>
          <w:szCs w:val="21"/>
        </w:rPr>
        <w:t>昆虫的尸体在瓶子草消化酶的作用下，变为营养物质氨基酸被瓶壁吸收</w:t>
      </w:r>
      <w:r>
        <w:rPr>
          <w:rFonts w:ascii="宋体" w:hAnsi="宋体" w:hint="eastAsia"/>
        </w:rPr>
        <w:t>”。</w:t>
      </w:r>
      <w:r w:rsidRPr="00F43D8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C项</w:t>
      </w:r>
      <w:r>
        <w:rPr>
          <w:rFonts w:ascii="宋体" w:hAnsi="宋体" w:hint="eastAsia"/>
        </w:rPr>
        <w:t>出自第</w:t>
      </w:r>
      <w:r>
        <w:rPr>
          <w:rFonts w:ascii="宋体" w:hAnsi="宋体" w:hint="eastAsia"/>
          <w:noProof/>
        </w:rPr>
        <w:t>④</w:t>
      </w:r>
      <w:r>
        <w:rPr>
          <w:rFonts w:ascii="宋体" w:hAnsi="宋体" w:hint="eastAsia"/>
        </w:rPr>
        <w:t>段，原文是</w:t>
      </w:r>
      <w:r>
        <w:rPr>
          <w:rFonts w:ascii="宋体" w:hAnsi="宋体" w:hint="eastAsia"/>
          <w:color w:val="000000"/>
        </w:rPr>
        <w:t>“</w:t>
      </w:r>
      <w:r>
        <w:rPr>
          <w:rFonts w:hint="eastAsia"/>
          <w:color w:val="1F1F1F"/>
          <w:szCs w:val="21"/>
        </w:rPr>
        <w:t>得从其中一个盖状的花瓣出去</w:t>
      </w:r>
      <w:r>
        <w:rPr>
          <w:rFonts w:ascii="宋体" w:hAnsi="宋体" w:hint="eastAsia"/>
          <w:color w:val="000000"/>
        </w:rPr>
        <w:t>”。</w:t>
      </w:r>
      <w:r w:rsidRPr="00F43D8B">
        <w:rPr>
          <w:rFonts w:ascii="宋体" w:hAnsi="宋体" w:hint="eastAsia"/>
          <w:color w:val="000000"/>
        </w:rPr>
        <w:t xml:space="preserve"> </w:t>
      </w:r>
      <w:r>
        <w:rPr>
          <w:rFonts w:ascii="宋体" w:hAnsi="宋体" w:hint="eastAsia"/>
          <w:color w:val="000000"/>
        </w:rPr>
        <w:t>D项</w:t>
      </w:r>
      <w:r>
        <w:rPr>
          <w:rFonts w:ascii="宋体" w:hAnsi="宋体" w:hint="eastAsia"/>
        </w:rPr>
        <w:t>出自第</w:t>
      </w:r>
      <w:r>
        <w:rPr>
          <w:rFonts w:ascii="宋体" w:hAnsi="宋体" w:hint="eastAsia"/>
          <w:noProof/>
        </w:rPr>
        <w:t>⑤</w:t>
      </w:r>
      <w:r>
        <w:rPr>
          <w:rFonts w:ascii="宋体" w:hAnsi="宋体" w:hint="eastAsia"/>
        </w:rPr>
        <w:t>段，原文是</w:t>
      </w:r>
      <w:r>
        <w:rPr>
          <w:rFonts w:ascii="宋体" w:hAnsi="宋体" w:hint="eastAsia"/>
          <w:color w:val="000000"/>
        </w:rPr>
        <w:t>“</w:t>
      </w:r>
      <w:r w:rsidRPr="00EA2C0A">
        <w:rPr>
          <w:rFonts w:ascii="宋体" w:hAnsi="宋体" w:cs="宋体" w:hint="eastAsia"/>
          <w:color w:val="1F1F1F"/>
          <w:kern w:val="0"/>
          <w:szCs w:val="21"/>
        </w:rPr>
        <w:t>为了避免授粉的有益昆虫掉进“瓶”内被误食</w:t>
      </w:r>
      <w:r>
        <w:rPr>
          <w:rFonts w:ascii="宋体" w:hAnsi="宋体" w:hint="eastAsia"/>
          <w:color w:val="000000"/>
        </w:rPr>
        <w:t>”。</w:t>
      </w:r>
      <w:r>
        <w:rPr>
          <w:rFonts w:ascii="宋体" w:hAnsi="宋体" w:hint="eastAsia"/>
        </w:rPr>
        <w:t>）</w:t>
      </w:r>
    </w:p>
    <w:p w:rsidR="004A45EB" w:rsidRDefault="004A45EB" w:rsidP="004A45EB">
      <w:pPr>
        <w:pStyle w:val="a6"/>
        <w:spacing w:line="300" w:lineRule="exact"/>
        <w:rPr>
          <w:rFonts w:hAnsi="宋体"/>
          <w:b/>
          <w:sz w:val="24"/>
        </w:rPr>
      </w:pPr>
      <w:r>
        <w:rPr>
          <w:rFonts w:ascii="Times New Roman" w:hAnsi="宋体"/>
          <w:b/>
        </w:rPr>
        <w:t>三、文言文阅读</w:t>
      </w:r>
      <w:r>
        <w:rPr>
          <w:rFonts w:ascii="Times New Roman" w:hAnsi="宋体"/>
          <w:b/>
        </w:rPr>
        <w:t xml:space="preserve"> (</w:t>
      </w:r>
      <w:r>
        <w:rPr>
          <w:rFonts w:ascii="Times New Roman" w:hAnsi="宋体" w:hint="eastAsia"/>
          <w:b/>
        </w:rPr>
        <w:t>13-15</w:t>
      </w:r>
      <w:r>
        <w:rPr>
          <w:rFonts w:ascii="Times New Roman" w:hAnsi="宋体" w:hint="eastAsia"/>
          <w:b/>
        </w:rPr>
        <w:t>小题，每小题</w:t>
      </w:r>
      <w:r>
        <w:rPr>
          <w:rFonts w:ascii="Times New Roman" w:hAnsi="宋体" w:hint="eastAsia"/>
          <w:b/>
        </w:rPr>
        <w:t>2</w:t>
      </w:r>
      <w:r>
        <w:rPr>
          <w:rFonts w:ascii="Times New Roman" w:hAnsi="宋体" w:hint="eastAsia"/>
          <w:b/>
        </w:rPr>
        <w:t>分；</w:t>
      </w:r>
      <w:r>
        <w:rPr>
          <w:rFonts w:ascii="Times New Roman" w:hAnsi="宋体"/>
          <w:b/>
        </w:rPr>
        <w:t>1</w:t>
      </w:r>
      <w:r>
        <w:rPr>
          <w:rFonts w:ascii="Times New Roman" w:hAnsi="宋体" w:hint="eastAsia"/>
          <w:b/>
        </w:rPr>
        <w:t>6</w:t>
      </w:r>
      <w:r>
        <w:rPr>
          <w:rFonts w:ascii="Times New Roman" w:hAnsi="宋体"/>
          <w:b/>
        </w:rPr>
        <w:t>-19</w:t>
      </w:r>
      <w:r>
        <w:rPr>
          <w:rFonts w:ascii="Times New Roman" w:hAnsi="宋体"/>
          <w:b/>
        </w:rPr>
        <w:t>题</w:t>
      </w:r>
      <w:r>
        <w:rPr>
          <w:rFonts w:ascii="Times New Roman" w:hAnsi="宋体"/>
          <w:b/>
        </w:rPr>
        <w:t xml:space="preserve"> </w:t>
      </w:r>
      <w:r>
        <w:rPr>
          <w:rFonts w:ascii="Times New Roman" w:hAnsi="宋体"/>
          <w:b/>
        </w:rPr>
        <w:t>，</w:t>
      </w:r>
      <w:r>
        <w:rPr>
          <w:rFonts w:ascii="Times New Roman" w:hAnsi="宋体" w:hint="eastAsia"/>
          <w:b/>
        </w:rPr>
        <w:t>共</w:t>
      </w:r>
      <w:r>
        <w:rPr>
          <w:rFonts w:ascii="Times New Roman" w:hAnsi="宋体" w:hint="eastAsia"/>
          <w:b/>
        </w:rPr>
        <w:t>10</w:t>
      </w:r>
      <w:r>
        <w:rPr>
          <w:rFonts w:ascii="Times New Roman" w:hAnsi="宋体" w:hint="eastAsia"/>
          <w:b/>
        </w:rPr>
        <w:t>分；本大题</w:t>
      </w:r>
      <w:r>
        <w:rPr>
          <w:rFonts w:ascii="Times New Roman" w:hAnsi="宋体"/>
          <w:b/>
        </w:rPr>
        <w:t>共</w:t>
      </w:r>
      <w:r>
        <w:rPr>
          <w:rFonts w:ascii="Times New Roman" w:hAnsi="宋体"/>
          <w:b/>
        </w:rPr>
        <w:t>1</w:t>
      </w:r>
      <w:r>
        <w:rPr>
          <w:rFonts w:ascii="Times New Roman" w:hAnsi="宋体" w:hint="eastAsia"/>
          <w:b/>
        </w:rPr>
        <w:t>6</w:t>
      </w:r>
      <w:r>
        <w:rPr>
          <w:rFonts w:ascii="Times New Roman" w:hAnsi="宋体"/>
          <w:b/>
        </w:rPr>
        <w:t>分</w:t>
      </w:r>
      <w:r>
        <w:rPr>
          <w:rFonts w:ascii="Times New Roman" w:hAnsi="宋体"/>
          <w:b/>
        </w:rPr>
        <w:t>)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13．B“</w:t>
      </w:r>
      <w:r>
        <w:rPr>
          <w:rFonts w:ascii="Arial" w:hAnsi="Arial" w:cs="Arial" w:hint="eastAsia"/>
          <w:kern w:val="0"/>
          <w:szCs w:val="21"/>
          <w:em w:val="dot"/>
        </w:rPr>
        <w:t>劳</w:t>
      </w:r>
      <w:r>
        <w:rPr>
          <w:rFonts w:ascii="宋体" w:hAnsi="宋体" w:hint="eastAsia"/>
        </w:rPr>
        <w:t>”，使……劳累（</w:t>
      </w:r>
      <w:r>
        <w:rPr>
          <w:rFonts w:ascii="宋体" w:hAnsi="宋体" w:hint="eastAsia"/>
          <w:color w:val="000000"/>
        </w:rPr>
        <w:t>A项：被选拔；发动。C项：zēng通增；céng通层。D项：集市；买。</w:t>
      </w:r>
      <w:r>
        <w:rPr>
          <w:rFonts w:ascii="宋体" w:hAnsi="宋体" w:hint="eastAsia"/>
        </w:rPr>
        <w:t>）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14．</w:t>
      </w:r>
      <w:r>
        <w:rPr>
          <w:rFonts w:ascii="宋体" w:hAnsi="宋体" w:hint="eastAsia"/>
          <w:color w:val="000000"/>
        </w:rPr>
        <w:t>A</w:t>
      </w:r>
      <w:r>
        <w:rPr>
          <w:rFonts w:ascii="宋体" w:hAnsi="宋体" w:hint="eastAsia"/>
        </w:rPr>
        <w:t xml:space="preserve"> “</w:t>
      </w:r>
      <w:r>
        <w:rPr>
          <w:rFonts w:ascii="Arial" w:hAnsi="Arial" w:cs="Arial" w:hint="eastAsia"/>
          <w:kern w:val="0"/>
          <w:szCs w:val="21"/>
          <w:em w:val="dot"/>
        </w:rPr>
        <w:t>故</w:t>
      </w:r>
      <w:r w:rsidRPr="00047250">
        <w:rPr>
          <w:rFonts w:ascii="Arial" w:hAnsi="Arial" w:cs="Arial" w:hint="eastAsia"/>
          <w:kern w:val="0"/>
          <w:szCs w:val="21"/>
        </w:rPr>
        <w:t>”</w:t>
      </w:r>
      <w:r>
        <w:rPr>
          <w:rFonts w:ascii="Arial" w:hAnsi="Arial" w:cs="Arial" w:hint="eastAsia"/>
          <w:kern w:val="0"/>
          <w:szCs w:val="21"/>
        </w:rPr>
        <w:t>，都是连词，所以</w:t>
      </w:r>
      <w:r>
        <w:rPr>
          <w:rFonts w:ascii="宋体" w:hAnsi="宋体" w:hint="eastAsia"/>
        </w:rPr>
        <w:t>（</w:t>
      </w:r>
      <w:r>
        <w:rPr>
          <w:rFonts w:ascii="宋体" w:hAnsi="宋体" w:hint="eastAsia"/>
          <w:color w:val="000000"/>
        </w:rPr>
        <w:t>B项：</w:t>
      </w:r>
      <w:r w:rsidRPr="003E41A4">
        <w:rPr>
          <w:rFonts w:ascii="Arial" w:hAnsi="Arial" w:cs="Arial" w:hint="eastAsia"/>
          <w:kern w:val="0"/>
          <w:szCs w:val="21"/>
        </w:rPr>
        <w:t>代词</w:t>
      </w:r>
      <w:r>
        <w:rPr>
          <w:rFonts w:ascii="Arial" w:hAnsi="Arial" w:cs="Arial" w:hint="eastAsia"/>
          <w:kern w:val="0"/>
          <w:szCs w:val="21"/>
        </w:rPr>
        <w:t>，他的</w:t>
      </w:r>
      <w:r>
        <w:rPr>
          <w:rFonts w:ascii="宋体" w:hAnsi="宋体" w:hint="eastAsia"/>
          <w:color w:val="000000"/>
        </w:rPr>
        <w:t>；语气词，加强反问语气。</w:t>
      </w:r>
      <w:r>
        <w:rPr>
          <w:rFonts w:ascii="宋体" w:hAnsi="宋体" w:hint="eastAsia"/>
        </w:rPr>
        <w:t>C</w:t>
      </w:r>
      <w:r>
        <w:rPr>
          <w:rFonts w:ascii="宋体" w:hAnsi="宋体" w:hint="eastAsia"/>
          <w:color w:val="000000"/>
        </w:rPr>
        <w:t>项：连词，表承接；连词，表转折。D项：介词，表动作、行为发生的处所，从；介词，表比较，比。</w:t>
      </w:r>
      <w:r>
        <w:rPr>
          <w:rFonts w:ascii="宋体" w:hAnsi="宋体" w:hint="eastAsia"/>
        </w:rPr>
        <w:t xml:space="preserve">）                            </w:t>
      </w:r>
    </w:p>
    <w:p w:rsidR="004A45EB" w:rsidRDefault="004A45EB" w:rsidP="004A45EB">
      <w:pPr>
        <w:spacing w:line="280" w:lineRule="exact"/>
        <w:rPr>
          <w:rFonts w:ascii="宋体" w:hAnsi="宋体" w:hint="eastAsia"/>
        </w:rPr>
      </w:pPr>
      <w:r>
        <w:rPr>
          <w:rFonts w:ascii="宋体" w:hAnsi="宋体" w:hint="eastAsia"/>
        </w:rPr>
        <w:t>15．D（“通篇设喻说理”错误。）</w:t>
      </w:r>
    </w:p>
    <w:p w:rsidR="004A45EB" w:rsidRPr="007F7F51" w:rsidRDefault="004A45EB" w:rsidP="004A45EB">
      <w:pPr>
        <w:spacing w:line="350" w:lineRule="exact"/>
        <w:jc w:val="center"/>
        <w:rPr>
          <w:rFonts w:ascii="宋体" w:hAnsi="宋体" w:hint="eastAsia"/>
          <w:b/>
          <w:sz w:val="24"/>
        </w:rPr>
      </w:pPr>
      <w:r w:rsidRPr="007F7F51">
        <w:rPr>
          <w:rFonts w:ascii="宋体" w:hAnsi="宋体" w:hint="eastAsia"/>
          <w:b/>
          <w:sz w:val="24"/>
        </w:rPr>
        <w:t>第Ⅱ卷</w:t>
      </w:r>
      <w:r>
        <w:rPr>
          <w:rFonts w:ascii="宋体" w:hAnsi="宋体" w:hint="eastAsia"/>
          <w:b/>
          <w:sz w:val="24"/>
        </w:rPr>
        <w:t>（共90分）</w:t>
      </w:r>
    </w:p>
    <w:p w:rsidR="004A45EB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</w:rPr>
        <w:t>16．（1）一个人常常犯错误然后才能改正。（2分，得分点“恒”“过”）</w:t>
      </w:r>
    </w:p>
    <w:p w:rsidR="004A45EB" w:rsidRDefault="004A45EB" w:rsidP="004A45EB">
      <w:pPr>
        <w:spacing w:line="300" w:lineRule="exact"/>
        <w:ind w:firstLineChars="150" w:firstLine="315"/>
        <w:rPr>
          <w:rFonts w:ascii="宋体" w:hAnsi="宋体" w:hint="eastAsia"/>
        </w:rPr>
      </w:pPr>
      <w:r>
        <w:rPr>
          <w:rFonts w:ascii="宋体" w:hAnsi="宋体" w:hint="eastAsia"/>
          <w:color w:val="000000"/>
        </w:rPr>
        <w:t>（2）这样（人们才会）明白因有忧患而得以生存，因沉迷安乐而衰亡。</w:t>
      </w:r>
      <w:r>
        <w:rPr>
          <w:rFonts w:ascii="宋体" w:hAnsi="宋体" w:hint="eastAsia"/>
        </w:rPr>
        <w:t>（ “生于忧患”“死于安乐”各1分）</w:t>
      </w:r>
    </w:p>
    <w:p w:rsidR="004A45EB" w:rsidRPr="005110FD" w:rsidRDefault="004A45EB" w:rsidP="004A45EB">
      <w:pPr>
        <w:spacing w:line="300" w:lineRule="exact"/>
        <w:rPr>
          <w:rFonts w:ascii="宋体" w:hAnsi="宋体" w:hint="eastAsia"/>
        </w:rPr>
      </w:pPr>
      <w:r>
        <w:rPr>
          <w:rFonts w:ascii="宋体" w:hAnsi="宋体" w:hint="eastAsia"/>
          <w:color w:val="000000"/>
        </w:rPr>
        <w:t>17．（1）</w:t>
      </w:r>
      <w:r>
        <w:rPr>
          <w:rFonts w:hint="eastAsia"/>
          <w:spacing w:val="8"/>
        </w:rPr>
        <w:t>为：担任</w:t>
      </w:r>
      <w:r>
        <w:rPr>
          <w:rFonts w:ascii="宋体" w:hAnsi="宋体" w:hint="eastAsia"/>
        </w:rPr>
        <w:t>（1分）</w:t>
      </w:r>
      <w:r>
        <w:rPr>
          <w:rFonts w:ascii="宋体" w:hAnsi="宋体" w:hint="eastAsia"/>
          <w:color w:val="000000"/>
        </w:rPr>
        <w:t xml:space="preserve"> （2）</w:t>
      </w:r>
      <w:r>
        <w:rPr>
          <w:rFonts w:hint="eastAsia"/>
          <w:spacing w:val="8"/>
        </w:rPr>
        <w:t>念</w:t>
      </w:r>
      <w:r>
        <w:rPr>
          <w:rFonts w:ascii="宋体" w:hAnsi="宋体" w:hint="eastAsia"/>
          <w:color w:val="000000"/>
        </w:rPr>
        <w:t xml:space="preserve"> ：考虑，想到</w:t>
      </w:r>
      <w:r>
        <w:rPr>
          <w:rFonts w:ascii="宋体" w:hAnsi="宋体" w:hint="eastAsia"/>
        </w:rPr>
        <w:t>（1分）</w:t>
      </w:r>
    </w:p>
    <w:p w:rsidR="004A45EB" w:rsidRDefault="004A45EB" w:rsidP="004A45EB">
      <w:pPr>
        <w:spacing w:line="30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18．仆人十分震惊，哭着叩拜离去。（2分）（1句</w:t>
      </w:r>
      <w:r>
        <w:rPr>
          <w:rFonts w:ascii="宋体" w:hAnsi="宋体" w:hint="eastAsia"/>
        </w:rPr>
        <w:t>1分</w:t>
      </w:r>
      <w:r>
        <w:rPr>
          <w:rFonts w:ascii="宋体" w:hAnsi="宋体" w:hint="eastAsia"/>
          <w:color w:val="000000"/>
        </w:rPr>
        <w:t>）</w:t>
      </w:r>
    </w:p>
    <w:p w:rsidR="004A45EB" w:rsidRDefault="004A45EB" w:rsidP="004A45EB">
      <w:pPr>
        <w:pStyle w:val="a6"/>
        <w:spacing w:line="300" w:lineRule="exact"/>
        <w:rPr>
          <w:rFonts w:ascii="Times New Roman" w:hAnsi="宋体" w:hint="eastAsia"/>
          <w:b/>
          <w:color w:val="000000"/>
        </w:rPr>
      </w:pPr>
      <w:r>
        <w:rPr>
          <w:rFonts w:hAnsi="宋体" w:hint="eastAsia"/>
        </w:rPr>
        <w:t>19．示例一：“</w:t>
      </w:r>
      <w:r w:rsidRPr="007349A4">
        <w:rPr>
          <w:rFonts w:hAnsi="宋体"/>
        </w:rPr>
        <w:t>门下奴仆皆得迁，唯此奴不沾禄</w:t>
      </w:r>
      <w:r>
        <w:rPr>
          <w:rFonts w:hAnsi="宋体" w:hint="eastAsia"/>
        </w:rPr>
        <w:t>”，表现张齐贤坚持以德为主的用人原则，知人善任。 示例二：“</w:t>
      </w:r>
      <w:r w:rsidRPr="007349A4">
        <w:rPr>
          <w:rFonts w:hAnsi="宋体"/>
        </w:rPr>
        <w:t>我怀之三十年，不以告人</w:t>
      </w:r>
      <w:r>
        <w:rPr>
          <w:rFonts w:hAnsi="宋体" w:hint="eastAsia"/>
        </w:rPr>
        <w:t>”，</w:t>
      </w:r>
      <w:r w:rsidRPr="00FE7718">
        <w:rPr>
          <w:rFonts w:hAnsi="宋体" w:hint="eastAsia"/>
        </w:rPr>
        <w:t xml:space="preserve"> </w:t>
      </w:r>
      <w:r>
        <w:rPr>
          <w:rFonts w:hAnsi="宋体" w:hint="eastAsia"/>
        </w:rPr>
        <w:t>表现张齐贤的大</w:t>
      </w:r>
      <w:r>
        <w:rPr>
          <w:rFonts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度与宽容。 示例三：“</w:t>
      </w:r>
      <w:r w:rsidRPr="007349A4">
        <w:rPr>
          <w:rFonts w:hAnsi="宋体"/>
        </w:rPr>
        <w:t>吾待相公</w:t>
      </w:r>
      <w:r>
        <w:rPr>
          <w:rFonts w:hAnsi="宋体"/>
        </w:rPr>
        <w:t>久矣</w:t>
      </w:r>
      <w:r>
        <w:rPr>
          <w:rFonts w:hAnsi="宋体" w:hint="eastAsia"/>
        </w:rPr>
        <w:t>”表明该奴仆只是偶尔犯错，但是张齐贤最后还是让他“</w:t>
      </w:r>
      <w:r w:rsidRPr="007349A4">
        <w:rPr>
          <w:rFonts w:hAnsi="宋体"/>
        </w:rPr>
        <w:t>去吾门下，自择所安</w:t>
      </w:r>
      <w:r>
        <w:rPr>
          <w:rFonts w:hAnsi="宋体" w:hint="eastAsia"/>
        </w:rPr>
        <w:t>”，表现张齐贤铁石心肠，缺乏同情心。 示例四：“</w:t>
      </w:r>
      <w:r w:rsidRPr="007349A4">
        <w:rPr>
          <w:rFonts w:hAnsi="宋体"/>
        </w:rPr>
        <w:t>奴窃银器数件，齐贤于帘下熟视而不问</w:t>
      </w:r>
      <w:r>
        <w:rPr>
          <w:rFonts w:hAnsi="宋体" w:hint="eastAsia"/>
        </w:rPr>
        <w:t>”，表现张齐贤没有及时指出仆人的错误，不与人为善。（结合原文1分，看法能言之成理1分。）</w:t>
      </w:r>
    </w:p>
    <w:p w:rsidR="004A45EB" w:rsidRDefault="004A45EB" w:rsidP="004A45EB">
      <w:pPr>
        <w:pStyle w:val="a6"/>
        <w:spacing w:line="300" w:lineRule="exact"/>
        <w:rPr>
          <w:rFonts w:ascii="Times New Roman" w:hAnsi="宋体"/>
          <w:b/>
          <w:color w:val="000000"/>
        </w:rPr>
      </w:pPr>
      <w:r>
        <w:rPr>
          <w:rFonts w:ascii="Times New Roman" w:hAnsi="宋体" w:hint="eastAsia"/>
          <w:b/>
          <w:color w:val="000000"/>
        </w:rPr>
        <w:t>四、</w:t>
      </w:r>
      <w:r>
        <w:rPr>
          <w:rFonts w:hAnsi="宋体" w:hint="eastAsia"/>
          <w:b/>
        </w:rPr>
        <w:t>古诗文</w:t>
      </w:r>
      <w:r>
        <w:rPr>
          <w:rFonts w:ascii="Times New Roman" w:hAnsi="宋体" w:hint="eastAsia"/>
          <w:b/>
          <w:color w:val="000000"/>
        </w:rPr>
        <w:t>默写</w:t>
      </w:r>
      <w:r>
        <w:rPr>
          <w:rFonts w:ascii="Times New Roman" w:hAnsi="宋体" w:hint="eastAsia"/>
          <w:b/>
          <w:color w:val="000000"/>
        </w:rPr>
        <w:t>(</w:t>
      </w:r>
      <w:r>
        <w:rPr>
          <w:rFonts w:ascii="Times New Roman" w:hAnsi="宋体" w:hint="eastAsia"/>
          <w:b/>
          <w:color w:val="000000"/>
        </w:rPr>
        <w:t>每句</w:t>
      </w:r>
      <w:r>
        <w:rPr>
          <w:rFonts w:ascii="Times New Roman" w:hAnsi="宋体" w:hint="eastAsia"/>
          <w:b/>
          <w:color w:val="000000"/>
        </w:rPr>
        <w:t>1</w:t>
      </w:r>
      <w:r>
        <w:rPr>
          <w:rFonts w:ascii="Times New Roman" w:hAnsi="宋体" w:hint="eastAsia"/>
          <w:b/>
          <w:color w:val="000000"/>
        </w:rPr>
        <w:t>分，共</w:t>
      </w:r>
      <w:r>
        <w:rPr>
          <w:rFonts w:ascii="Times New Roman" w:hAnsi="宋体" w:hint="eastAsia"/>
          <w:b/>
          <w:color w:val="000000"/>
        </w:rPr>
        <w:t>10</w:t>
      </w:r>
      <w:r>
        <w:rPr>
          <w:rFonts w:ascii="Times New Roman" w:hAnsi="宋体" w:hint="eastAsia"/>
          <w:b/>
          <w:color w:val="000000"/>
        </w:rPr>
        <w:t>分。出现错别字，漏字，添字均不得分。</w:t>
      </w:r>
      <w:r>
        <w:rPr>
          <w:rFonts w:ascii="Times New Roman" w:hAnsi="宋体" w:hint="eastAsia"/>
          <w:b/>
          <w:color w:val="000000"/>
        </w:rPr>
        <w:t>)</w:t>
      </w:r>
    </w:p>
    <w:p w:rsidR="004A45EB" w:rsidRPr="00AA5086" w:rsidRDefault="004A45EB" w:rsidP="004A45EB">
      <w:pPr>
        <w:spacing w:line="300" w:lineRule="exact"/>
        <w:rPr>
          <w:rFonts w:ascii="宋体" w:hAnsi="宋体" w:hint="eastAsia"/>
          <w:color w:val="000000"/>
        </w:rPr>
      </w:pPr>
      <w:r>
        <w:rPr>
          <w:rFonts w:hint="eastAsia"/>
        </w:rPr>
        <w:t>①对影成三人</w:t>
      </w:r>
      <w:r>
        <w:rPr>
          <w:rFonts w:hint="eastAsia"/>
        </w:rPr>
        <w:t xml:space="preserve">  </w:t>
      </w:r>
      <w:r>
        <w:rPr>
          <w:rFonts w:hint="eastAsia"/>
        </w:rPr>
        <w:t>②无可奈何花落去</w:t>
      </w:r>
      <w:r>
        <w:rPr>
          <w:rFonts w:hint="eastAsia"/>
        </w:rPr>
        <w:t xml:space="preserve">  </w:t>
      </w:r>
      <w:r>
        <w:rPr>
          <w:rFonts w:hint="eastAsia"/>
        </w:rPr>
        <w:t>③物是人非事事休</w:t>
      </w:r>
      <w:r>
        <w:rPr>
          <w:rFonts w:ascii="宋体" w:hAnsi="宋体" w:hint="eastAsia"/>
          <w:color w:val="000000"/>
        </w:rPr>
        <w:t xml:space="preserve">  ④何处无竹柏  ⑤山气日夕佳，飞鸟相与还。  ⑥岐王宅里寻常见，崔九堂前几度闻。正是江南好风景，落花时节又逢君。</w:t>
      </w:r>
    </w:p>
    <w:p w:rsidR="004A45EB" w:rsidRDefault="004A45EB" w:rsidP="004A45EB">
      <w:pPr>
        <w:pStyle w:val="a6"/>
        <w:spacing w:line="350" w:lineRule="exact"/>
        <w:rPr>
          <w:rFonts w:ascii="Times New Roman" w:hAnsi="宋体"/>
          <w:b/>
          <w:color w:val="000000"/>
        </w:rPr>
      </w:pPr>
      <w:r>
        <w:rPr>
          <w:rFonts w:ascii="Times New Roman" w:hAnsi="宋体" w:hint="eastAsia"/>
          <w:b/>
          <w:color w:val="000000"/>
        </w:rPr>
        <w:lastRenderedPageBreak/>
        <w:t>五、综合题（共</w:t>
      </w:r>
      <w:r>
        <w:rPr>
          <w:rFonts w:ascii="Times New Roman" w:hAnsi="宋体" w:hint="eastAsia"/>
          <w:b/>
          <w:color w:val="000000"/>
        </w:rPr>
        <w:t>7</w:t>
      </w:r>
      <w:r>
        <w:rPr>
          <w:rFonts w:ascii="Times New Roman" w:hAnsi="宋体" w:hint="eastAsia"/>
          <w:b/>
          <w:color w:val="000000"/>
        </w:rPr>
        <w:t>分）</w:t>
      </w:r>
    </w:p>
    <w:p w:rsidR="004A45EB" w:rsidRPr="00CF6701" w:rsidRDefault="004A45EB" w:rsidP="004A45EB">
      <w:pPr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int="eastAsia"/>
        </w:rPr>
        <w:t>21．</w:t>
      </w:r>
      <w:r>
        <w:rPr>
          <w:rFonts w:ascii="宋体" w:hint="eastAsia"/>
          <w:szCs w:val="21"/>
        </w:rPr>
        <w:t>（1）</w:t>
      </w:r>
      <w:r>
        <w:rPr>
          <w:rFonts w:ascii="宋体" w:hint="eastAsia"/>
        </w:rPr>
        <w:t>示例一：</w:t>
      </w:r>
      <w:r>
        <w:rPr>
          <w:rFonts w:hint="eastAsia"/>
        </w:rPr>
        <w:t>戏说历史人物是对文化的不尊重</w:t>
      </w:r>
      <w:r>
        <w:rPr>
          <w:rFonts w:ascii="宋体" w:hint="eastAsia"/>
        </w:rPr>
        <w:t>。</w:t>
      </w:r>
      <w:r>
        <w:rPr>
          <w:rFonts w:hint="eastAsia"/>
        </w:rPr>
        <w:t>我国是个崇尚传统文化的国家，杜甫精神是中华民族的精神之光。因此，不应该丑化杜甫的形象。</w:t>
      </w:r>
      <w:r>
        <w:rPr>
          <w:rFonts w:ascii="宋体" w:hint="eastAsia"/>
        </w:rPr>
        <w:t xml:space="preserve"> 示例二</w:t>
      </w:r>
      <w:r>
        <w:rPr>
          <w:rFonts w:asci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int="eastAsia"/>
        </w:rPr>
        <w:t>：</w:t>
      </w:r>
      <w:r>
        <w:rPr>
          <w:rFonts w:hint="eastAsia"/>
        </w:rPr>
        <w:t>娱乐要注意分寸。杜甫是伟大的爱国主义诗人，不能用戏谑的方式去对待。所以，对历史人物要有基本尊重</w:t>
      </w:r>
      <w:r>
        <w:rPr>
          <w:rFonts w:ascii="宋体" w:hint="eastAsia"/>
        </w:rPr>
        <w:t>。 示例三：</w:t>
      </w:r>
      <w:r>
        <w:rPr>
          <w:rFonts w:hint="eastAsia"/>
        </w:rPr>
        <w:t>涂鸦并无恶意</w:t>
      </w:r>
      <w:r>
        <w:rPr>
          <w:rFonts w:ascii="宋体" w:hint="eastAsia"/>
        </w:rPr>
        <w:t>。</w:t>
      </w:r>
      <w:r>
        <w:rPr>
          <w:rFonts w:hint="eastAsia"/>
        </w:rPr>
        <w:t>在课本上涂鸦本来就是不少学生的共同爱好，它可以缓解学习中的压力。所以，不必对此过度关注。</w:t>
      </w:r>
      <w:r>
        <w:rPr>
          <w:rFonts w:ascii="宋体" w:hint="eastAsia"/>
        </w:rPr>
        <w:t xml:space="preserve"> 示例四：</w:t>
      </w:r>
      <w:r>
        <w:rPr>
          <w:rFonts w:hint="eastAsia"/>
        </w:rPr>
        <w:t>戏说在一定程度上助推了杜甫的纪念活动</w:t>
      </w:r>
      <w:r>
        <w:rPr>
          <w:rFonts w:ascii="宋体" w:hint="eastAsia"/>
        </w:rPr>
        <w:t>。</w:t>
      </w:r>
      <w:r>
        <w:rPr>
          <w:rFonts w:hint="eastAsia"/>
        </w:rPr>
        <w:t>今年是</w:t>
      </w:r>
      <w:r>
        <w:rPr>
          <w:rFonts w:ascii="宋体" w:hint="eastAsia"/>
          <w:szCs w:val="21"/>
        </w:rPr>
        <w:t>杜甫诞辰1300周年，在“杜甫很忙”的影响下，有关杜甫的纪念活动也趁势展开。手段另类，但有一定效果。</w:t>
      </w:r>
      <w:r>
        <w:rPr>
          <w:rFonts w:ascii="宋体" w:hint="eastAsia"/>
        </w:rPr>
        <w:t>（</w:t>
      </w:r>
      <w:r>
        <w:rPr>
          <w:rFonts w:hint="eastAsia"/>
        </w:rPr>
        <w:t>观点</w:t>
      </w:r>
      <w:r>
        <w:rPr>
          <w:rFonts w:hint="eastAsia"/>
        </w:rPr>
        <w:t>1</w:t>
      </w:r>
      <w:r>
        <w:rPr>
          <w:rFonts w:hint="eastAsia"/>
        </w:rPr>
        <w:t>分，分析</w:t>
      </w:r>
      <w:r>
        <w:rPr>
          <w:rFonts w:hint="eastAsia"/>
        </w:rPr>
        <w:t>2</w:t>
      </w:r>
      <w:r>
        <w:rPr>
          <w:rFonts w:hint="eastAsia"/>
        </w:rPr>
        <w:t>分，结论</w:t>
      </w:r>
      <w:r>
        <w:rPr>
          <w:rFonts w:hint="eastAsia"/>
        </w:rPr>
        <w:t>1</w:t>
      </w:r>
      <w:r>
        <w:rPr>
          <w:rFonts w:ascii="宋体" w:hint="eastAsia"/>
        </w:rPr>
        <w:t>分</w:t>
      </w:r>
      <w:r>
        <w:rPr>
          <w:rFonts w:hint="eastAsia"/>
        </w:rPr>
        <w:t>。</w:t>
      </w:r>
      <w:r>
        <w:rPr>
          <w:rFonts w:ascii="宋体" w:hint="eastAsia"/>
        </w:rPr>
        <w:t>）</w:t>
      </w:r>
    </w:p>
    <w:p w:rsidR="004A45EB" w:rsidRPr="00E93F8E" w:rsidRDefault="004A45EB" w:rsidP="004A45EB">
      <w:pPr>
        <w:pStyle w:val="a6"/>
        <w:spacing w:line="300" w:lineRule="exact"/>
        <w:rPr>
          <w:rFonts w:ascii="Times New Roman" w:hAnsi="宋体" w:hint="eastAsia"/>
          <w:b/>
          <w:color w:val="000000"/>
        </w:rPr>
      </w:pPr>
      <w:r>
        <w:rPr>
          <w:rFonts w:hint="eastAsia"/>
        </w:rPr>
        <w:t>（2）示例一：他草船借箭，火烧赤壁，促三国鼎立；他深入不毛，七擒孟获，平定南方；他兴复汉室，鞠躬尽瘁，死而后已。他是中国历史上智慧的化身——诸葛亮。 示例二：她一步入文坛，便以宣扬“爱的哲学”著称，母爱、童真、自然，是她作品永恒的主题，她的诗像涓涓细流，清新晶莹，情韵绵长。她是中国现代文学史上第一位著名女作家——冰心。（事迹1分，特点1分，修辞1分。）</w:t>
      </w:r>
    </w:p>
    <w:p w:rsidR="004A45EB" w:rsidRDefault="004A45EB" w:rsidP="004A45EB">
      <w:pPr>
        <w:spacing w:line="300" w:lineRule="exact"/>
        <w:ind w:left="211" w:hangingChars="100" w:hanging="211"/>
        <w:jc w:val="left"/>
        <w:rPr>
          <w:rFonts w:hint="eastAsia"/>
        </w:rPr>
      </w:pPr>
      <w:r>
        <w:rPr>
          <w:rFonts w:hint="eastAsia"/>
          <w:b/>
        </w:rPr>
        <w:t>六、现代文阅读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13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4A45EB" w:rsidRDefault="004A45EB" w:rsidP="004A45EB">
      <w:pPr>
        <w:spacing w:line="300" w:lineRule="exact"/>
        <w:ind w:left="210" w:hangingChars="100" w:hanging="210"/>
        <w:jc w:val="left"/>
        <w:rPr>
          <w:rFonts w:ascii="Arial" w:hAnsi="Arial" w:cs="Arial" w:hint="eastAsia"/>
        </w:rPr>
      </w:pPr>
      <w:r>
        <w:rPr>
          <w:rFonts w:hint="eastAsia"/>
        </w:rPr>
        <w:t>22</w:t>
      </w:r>
      <w:r w:rsidRPr="008A26A8">
        <w:t>.</w:t>
      </w:r>
      <w:r>
        <w:rPr>
          <w:rFonts w:ascii="Arial" w:hAnsi="Arial" w:cs="Arial" w:hint="eastAsia"/>
        </w:rPr>
        <w:t>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）竟然，表示出乎意料之外（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分）；对自己儿时的无知之举感到后悔（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分）。</w:t>
      </w:r>
    </w:p>
    <w:p w:rsidR="004A45EB" w:rsidRPr="008A26A8" w:rsidRDefault="004A45EB" w:rsidP="004A45EB">
      <w:pPr>
        <w:spacing w:line="300" w:lineRule="exact"/>
        <w:ind w:firstLineChars="150" w:firstLine="315"/>
        <w:rPr>
          <w:rFonts w:ascii="Arial" w:hAnsi="Arial" w:cs="Arial" w:hint="eastAsia"/>
          <w:color w:val="000000"/>
          <w:szCs w:val="21"/>
        </w:rPr>
      </w:pPr>
      <w:r>
        <w:rPr>
          <w:rFonts w:ascii="Arial" w:hAnsi="Arial" w:cs="Arial" w:hint="eastAsia"/>
          <w:color w:val="000000"/>
          <w:szCs w:val="21"/>
        </w:rPr>
        <w:t>（</w:t>
      </w:r>
      <w:r>
        <w:rPr>
          <w:rFonts w:ascii="Arial" w:hAnsi="Arial" w:cs="Arial" w:hint="eastAsia"/>
          <w:color w:val="000000"/>
          <w:szCs w:val="21"/>
        </w:rPr>
        <w:t>2</w:t>
      </w:r>
      <w:r>
        <w:rPr>
          <w:rFonts w:ascii="Arial" w:hAnsi="Arial" w:cs="Arial" w:hint="eastAsia"/>
          <w:color w:val="000000"/>
          <w:szCs w:val="21"/>
        </w:rPr>
        <w:t>）</w:t>
      </w:r>
      <w:r>
        <w:rPr>
          <w:rFonts w:ascii="宋体" w:hAnsi="宋体" w:cs="宋体" w:hint="eastAsia"/>
          <w:color w:val="000000"/>
          <w:kern w:val="0"/>
          <w:szCs w:val="21"/>
        </w:rPr>
        <w:t>徒劳，白费力气</w:t>
      </w:r>
      <w:r>
        <w:rPr>
          <w:rFonts w:ascii="Arial" w:hAnsi="Arial" w:cs="Arial" w:hint="eastAsia"/>
        </w:rPr>
        <w:t>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分）；为流浪蜂寻找家园不得而心生怜惜之情（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分）。</w:t>
      </w:r>
    </w:p>
    <w:p w:rsidR="004A45EB" w:rsidRDefault="004A45EB" w:rsidP="004A45EB">
      <w:pPr>
        <w:spacing w:line="300" w:lineRule="exact"/>
        <w:ind w:left="210" w:hangingChars="100" w:hanging="210"/>
        <w:jc w:val="left"/>
        <w:rPr>
          <w:rFonts w:ascii="Arial" w:hAnsi="Arial" w:cs="Arial" w:hint="eastAsia"/>
        </w:rPr>
      </w:pPr>
      <w:r w:rsidRPr="008A26A8">
        <w:rPr>
          <w:rFonts w:ascii="Arial" w:hAnsi="Arial" w:cs="Arial"/>
          <w:color w:val="000000"/>
          <w:szCs w:val="21"/>
        </w:rPr>
        <w:t>2</w:t>
      </w:r>
      <w:r>
        <w:rPr>
          <w:rFonts w:ascii="Arial" w:hAnsi="Arial" w:cs="Arial" w:hint="eastAsia"/>
          <w:color w:val="000000"/>
          <w:szCs w:val="21"/>
        </w:rPr>
        <w:t>3</w:t>
      </w:r>
      <w:r w:rsidRPr="008A26A8">
        <w:rPr>
          <w:rFonts w:ascii="Arial" w:hAnsi="Arial" w:cs="Arial"/>
          <w:color w:val="000000"/>
          <w:szCs w:val="21"/>
        </w:rPr>
        <w:t>.</w:t>
      </w:r>
      <w:r w:rsidRPr="008F2E6A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）运用景物描写的方法（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分），为下文写放蜂人来此放蜂做铺垫，与后面槐树林被人们</w:t>
      </w:r>
    </w:p>
    <w:p w:rsidR="004A45EB" w:rsidRDefault="004A45EB" w:rsidP="004A45EB">
      <w:pPr>
        <w:spacing w:line="300" w:lineRule="exact"/>
        <w:ind w:left="210" w:hangingChars="100" w:hanging="210"/>
        <w:jc w:val="left"/>
        <w:rPr>
          <w:rFonts w:ascii="Arial" w:hAnsi="Arial" w:cs="Arial" w:hint="eastAsia"/>
        </w:rPr>
      </w:pPr>
      <w:r>
        <w:rPr>
          <w:rFonts w:ascii="Arial" w:hAnsi="Arial" w:cs="Arial" w:hint="eastAsia"/>
        </w:rPr>
        <w:t>砍伐殆尽形成鲜明的对比（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分）。</w:t>
      </w:r>
    </w:p>
    <w:p w:rsidR="004A45EB" w:rsidRPr="008A26A8" w:rsidRDefault="004A45EB" w:rsidP="004A45EB">
      <w:pPr>
        <w:spacing w:line="300" w:lineRule="exact"/>
        <w:ind w:firstLineChars="150" w:firstLine="315"/>
        <w:rPr>
          <w:rFonts w:ascii="Arial" w:hAnsi="Arial" w:cs="Arial" w:hint="eastAsia"/>
          <w:color w:val="000000"/>
          <w:szCs w:val="21"/>
        </w:rPr>
      </w:pPr>
      <w:r>
        <w:rPr>
          <w:rFonts w:ascii="Arial" w:hAnsi="Arial" w:cs="Arial" w:hint="eastAsia"/>
          <w:color w:val="000000"/>
          <w:szCs w:val="21"/>
        </w:rPr>
        <w:t>（</w:t>
      </w:r>
      <w:r>
        <w:rPr>
          <w:rFonts w:ascii="Arial" w:hAnsi="Arial" w:cs="Arial" w:hint="eastAsia"/>
          <w:color w:val="000000"/>
          <w:szCs w:val="21"/>
        </w:rPr>
        <w:t>2</w:t>
      </w:r>
      <w:r>
        <w:rPr>
          <w:rFonts w:ascii="Arial" w:hAnsi="Arial" w:cs="Arial" w:hint="eastAsia"/>
          <w:color w:val="000000"/>
          <w:szCs w:val="21"/>
        </w:rPr>
        <w:t>）</w:t>
      </w:r>
      <w:r>
        <w:rPr>
          <w:rFonts w:ascii="宋体" w:hAnsi="宋体" w:cs="宋体" w:hint="eastAsia"/>
          <w:color w:val="000000"/>
          <w:kern w:val="0"/>
          <w:szCs w:val="21"/>
        </w:rPr>
        <w:t>运用动作（细节）描写</w:t>
      </w:r>
      <w:r>
        <w:rPr>
          <w:rFonts w:ascii="Arial" w:hAnsi="Arial" w:cs="Arial" w:hint="eastAsia"/>
        </w:rPr>
        <w:t>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分），写出了放蜂人对蜜蜂的怜惜、呵护与喜爱（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分）。</w:t>
      </w:r>
    </w:p>
    <w:p w:rsidR="004A45EB" w:rsidRDefault="004A45EB" w:rsidP="004A45EB">
      <w:pPr>
        <w:pStyle w:val="a6"/>
        <w:spacing w:line="300" w:lineRule="exact"/>
        <w:rPr>
          <w:rFonts w:ascii="Arial" w:hAnsi="Arial" w:cs="Arial" w:hint="eastAsia"/>
          <w:color w:val="000000"/>
        </w:rPr>
      </w:pPr>
      <w:r>
        <w:rPr>
          <w:rFonts w:ascii="Arial" w:hAnsi="Arial" w:cs="Arial" w:hint="eastAsia"/>
          <w:color w:val="000000"/>
        </w:rPr>
        <w:t>24</w:t>
      </w:r>
      <w:r w:rsidRPr="008A26A8">
        <w:rPr>
          <w:rFonts w:ascii="Arial" w:hAnsi="Arial" w:cs="Arial"/>
          <w:color w:val="000000"/>
        </w:rPr>
        <w:t>.</w:t>
      </w:r>
      <w:r w:rsidRPr="00CD391D">
        <w:rPr>
          <w:rFonts w:ascii="Arial" w:hAnsi="Arial" w:cs="Arial" w:hint="eastAsia"/>
          <w:color w:val="000000"/>
        </w:rPr>
        <w:t xml:space="preserve"> </w:t>
      </w:r>
      <w:r>
        <w:rPr>
          <w:rFonts w:ascii="Arial" w:hAnsi="Arial" w:cs="Arial" w:hint="eastAsia"/>
          <w:color w:val="000000"/>
        </w:rPr>
        <w:t>（</w:t>
      </w:r>
      <w:r>
        <w:rPr>
          <w:rFonts w:ascii="Arial" w:hAnsi="Arial" w:cs="Arial" w:hint="eastAsia"/>
          <w:color w:val="000000"/>
        </w:rPr>
        <w:t>1</w:t>
      </w:r>
      <w:r>
        <w:rPr>
          <w:rFonts w:ascii="Arial" w:hAnsi="Arial" w:cs="Arial" w:hint="eastAsia"/>
          <w:color w:val="000000"/>
        </w:rPr>
        <w:t>）最后一段与开头前三段形成照应。</w:t>
      </w:r>
      <w:r>
        <w:rPr>
          <w:rFonts w:ascii="Arial" w:hAnsi="Arial" w:cs="Arial" w:hint="eastAsia"/>
          <w:color w:val="000000"/>
        </w:rPr>
        <w:t xml:space="preserve"> </w:t>
      </w:r>
      <w:r>
        <w:rPr>
          <w:rFonts w:ascii="Arial" w:hAnsi="Arial" w:cs="Arial" w:hint="eastAsia"/>
          <w:color w:val="000000"/>
        </w:rPr>
        <w:t>（</w:t>
      </w:r>
      <w:r>
        <w:rPr>
          <w:rFonts w:ascii="Arial" w:hAnsi="Arial" w:cs="Arial" w:hint="eastAsia"/>
          <w:color w:val="000000"/>
        </w:rPr>
        <w:t>2</w:t>
      </w:r>
      <w:r>
        <w:rPr>
          <w:rFonts w:ascii="Arial" w:hAnsi="Arial" w:cs="Arial" w:hint="eastAsia"/>
          <w:color w:val="000000"/>
        </w:rPr>
        <w:t>）第</w:t>
      </w:r>
      <w:r>
        <w:rPr>
          <w:rFonts w:ascii="Arial" w:hAnsi="Arial" w:cs="Arial" w:hint="eastAsia"/>
          <w:noProof/>
          <w:color w:val="000000"/>
        </w:rPr>
        <w:t>⑺</w:t>
      </w:r>
      <w:r>
        <w:rPr>
          <w:rFonts w:ascii="Arial" w:hAnsi="Arial" w:cs="Arial" w:hint="eastAsia"/>
          <w:color w:val="000000"/>
        </w:rPr>
        <w:t>段槐树林被</w:t>
      </w:r>
      <w:r>
        <w:rPr>
          <w:rFonts w:ascii="Arial" w:hAnsi="Arial" w:cs="Arial" w:hint="eastAsia"/>
        </w:rPr>
        <w:t>砍伐殆尽与第</w:t>
      </w:r>
      <w:r>
        <w:rPr>
          <w:rFonts w:ascii="Arial" w:hAnsi="Arial" w:cs="Arial" w:hint="eastAsia"/>
          <w:noProof/>
        </w:rPr>
        <w:t>⑷</w:t>
      </w:r>
      <w:r>
        <w:rPr>
          <w:rFonts w:ascii="Arial" w:hAnsi="Arial" w:cs="Arial" w:hint="eastAsia"/>
        </w:rPr>
        <w:t>段对茂密的槐树林的描写形成照应。</w:t>
      </w:r>
      <w:r>
        <w:rPr>
          <w:rFonts w:ascii="Arial" w:hAnsi="Arial" w:cs="Arial" w:hint="eastAsia"/>
          <w:color w:val="000000"/>
        </w:rPr>
        <w:t xml:space="preserve"> </w:t>
      </w:r>
      <w:r>
        <w:rPr>
          <w:rFonts w:ascii="Arial" w:hAnsi="Arial" w:cs="Arial" w:hint="eastAsia"/>
          <w:color w:val="000000"/>
        </w:rPr>
        <w:t>（</w:t>
      </w:r>
      <w:r>
        <w:rPr>
          <w:rFonts w:ascii="Arial" w:hAnsi="Arial" w:cs="Arial" w:hint="eastAsia"/>
          <w:color w:val="000000"/>
        </w:rPr>
        <w:t>3</w:t>
      </w:r>
      <w:r>
        <w:rPr>
          <w:rFonts w:ascii="Arial" w:hAnsi="Arial" w:cs="Arial" w:hint="eastAsia"/>
          <w:color w:val="000000"/>
        </w:rPr>
        <w:t>）第</w:t>
      </w:r>
      <w:r>
        <w:rPr>
          <w:rFonts w:ascii="Arial" w:hAnsi="Arial" w:cs="Arial" w:hint="eastAsia"/>
          <w:noProof/>
          <w:color w:val="000000"/>
        </w:rPr>
        <w:t>⒁</w:t>
      </w:r>
      <w:r>
        <w:rPr>
          <w:rFonts w:ascii="Arial" w:hAnsi="Arial" w:cs="Arial" w:hint="eastAsia"/>
          <w:color w:val="000000"/>
        </w:rPr>
        <w:t>段</w:t>
      </w:r>
      <w:r w:rsidRPr="000222B9">
        <w:t>压在心</w:t>
      </w:r>
      <w:r>
        <w:rPr>
          <w:rFonts w:hint="eastAsia"/>
        </w:rPr>
        <w:t>头</w:t>
      </w:r>
      <w:r w:rsidRPr="000222B9">
        <w:t>的谜团</w:t>
      </w:r>
      <w:r>
        <w:rPr>
          <w:rFonts w:hint="eastAsia"/>
        </w:rPr>
        <w:t>释放了与第</w:t>
      </w:r>
      <w:r>
        <w:rPr>
          <w:rFonts w:hint="eastAsia"/>
          <w:noProof/>
        </w:rPr>
        <w:t>⑹</w:t>
      </w:r>
      <w:r>
        <w:rPr>
          <w:rFonts w:hint="eastAsia"/>
        </w:rPr>
        <w:t>段对放蜂老人为蜜蜂死亡而伤心的不解之谜形成照应。（可概括写出，也可抄原句回答。2分）</w:t>
      </w:r>
    </w:p>
    <w:p w:rsidR="004A45EB" w:rsidRPr="008A26A8" w:rsidRDefault="004A45EB" w:rsidP="004A45EB">
      <w:pPr>
        <w:spacing w:line="300" w:lineRule="exact"/>
        <w:rPr>
          <w:rFonts w:ascii="Arial" w:hAnsi="Arial" w:cs="Arial" w:hint="eastAsia"/>
          <w:color w:val="000000"/>
          <w:szCs w:val="21"/>
        </w:rPr>
      </w:pPr>
      <w:r>
        <w:rPr>
          <w:rFonts w:ascii="Arial" w:hAnsi="Arial" w:cs="Arial" w:hint="eastAsia"/>
          <w:color w:val="000000"/>
          <w:szCs w:val="21"/>
        </w:rPr>
        <w:t>25</w:t>
      </w:r>
      <w:r w:rsidRPr="008A26A8">
        <w:rPr>
          <w:rFonts w:ascii="Arial" w:hAnsi="Arial" w:cs="Arial"/>
          <w:color w:val="000000"/>
          <w:szCs w:val="21"/>
        </w:rPr>
        <w:t>.</w:t>
      </w:r>
      <w:r>
        <w:rPr>
          <w:rFonts w:ascii="Arial" w:hAnsi="Arial" w:cs="Arial" w:hint="eastAsia"/>
          <w:color w:val="000000"/>
          <w:szCs w:val="21"/>
        </w:rPr>
        <w:t>文章通过对放蜂人善待蜜蜂、怜惜蜜蜂的叙写（</w:t>
      </w:r>
      <w:r>
        <w:rPr>
          <w:rFonts w:ascii="Arial" w:hAnsi="Arial" w:cs="Arial" w:hint="eastAsia"/>
          <w:color w:val="000000"/>
          <w:szCs w:val="21"/>
        </w:rPr>
        <w:t>1</w:t>
      </w:r>
      <w:r>
        <w:rPr>
          <w:rFonts w:ascii="Arial" w:hAnsi="Arial" w:cs="Arial" w:hint="eastAsia"/>
          <w:color w:val="000000"/>
          <w:szCs w:val="21"/>
        </w:rPr>
        <w:t>分），表现了蜜蜂酿蜜的艰辛和食蜜的稀少（</w:t>
      </w:r>
      <w:r>
        <w:rPr>
          <w:rFonts w:ascii="Arial" w:hAnsi="Arial" w:cs="Arial" w:hint="eastAsia"/>
          <w:color w:val="000000"/>
          <w:szCs w:val="21"/>
        </w:rPr>
        <w:t>1</w:t>
      </w:r>
      <w:r>
        <w:rPr>
          <w:rFonts w:ascii="Arial" w:hAnsi="Arial" w:cs="Arial" w:hint="eastAsia"/>
          <w:color w:val="000000"/>
          <w:szCs w:val="21"/>
        </w:rPr>
        <w:t>分），抒发了对蜜蜂那种勤劳执着、无私奉献精神的钦佩之情（</w:t>
      </w:r>
      <w:r>
        <w:rPr>
          <w:rFonts w:ascii="Arial" w:hAnsi="Arial" w:cs="Arial" w:hint="eastAsia"/>
          <w:color w:val="000000"/>
          <w:szCs w:val="21"/>
        </w:rPr>
        <w:t>1</w:t>
      </w:r>
      <w:r>
        <w:rPr>
          <w:rFonts w:ascii="Arial" w:hAnsi="Arial" w:cs="Arial" w:hint="eastAsia"/>
          <w:color w:val="000000"/>
          <w:szCs w:val="21"/>
        </w:rPr>
        <w:t>分）。</w:t>
      </w:r>
      <w:r>
        <w:rPr>
          <w:rFonts w:hint="eastAsia"/>
        </w:rPr>
        <w:t>（或：文章以物喻人（</w:t>
      </w:r>
      <w:r>
        <w:rPr>
          <w:rFonts w:hint="eastAsia"/>
        </w:rPr>
        <w:t>1</w:t>
      </w:r>
      <w:r>
        <w:rPr>
          <w:rFonts w:hint="eastAsia"/>
        </w:rPr>
        <w:t>分），借辛勤酿蜜的蜜蜂（</w:t>
      </w:r>
      <w:r>
        <w:rPr>
          <w:rFonts w:hint="eastAsia"/>
        </w:rPr>
        <w:t>1</w:t>
      </w:r>
      <w:r>
        <w:rPr>
          <w:rFonts w:hint="eastAsia"/>
        </w:rPr>
        <w:t>分），赞扬那些像蜜蜂一样</w:t>
      </w:r>
      <w:r>
        <w:rPr>
          <w:rFonts w:ascii="Arial" w:hAnsi="Arial" w:cs="Arial" w:hint="eastAsia"/>
          <w:color w:val="000000"/>
          <w:szCs w:val="21"/>
        </w:rPr>
        <w:t>勤劳执着、无私奉献的人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  <w:r>
        <w:rPr>
          <w:rFonts w:ascii="Arial" w:hAnsi="Arial" w:cs="Arial" w:hint="eastAsia"/>
          <w:color w:val="000000"/>
          <w:szCs w:val="21"/>
        </w:rPr>
        <w:t>。</w:t>
      </w:r>
      <w:r>
        <w:rPr>
          <w:rFonts w:hint="eastAsia"/>
        </w:rPr>
        <w:t>）</w:t>
      </w:r>
    </w:p>
    <w:p w:rsidR="004A45EB" w:rsidRDefault="004A45EB" w:rsidP="004A45EB">
      <w:pPr>
        <w:pStyle w:val="a6"/>
        <w:spacing w:line="300" w:lineRule="exact"/>
        <w:rPr>
          <w:rFonts w:ascii="Times New Roman" w:hAnsi="宋体" w:hint="eastAsia"/>
          <w:b/>
          <w:color w:val="000000"/>
        </w:rPr>
      </w:pPr>
      <w:r>
        <w:rPr>
          <w:rFonts w:ascii="Times New Roman" w:hAnsi="宋体" w:hint="eastAsia"/>
          <w:b/>
          <w:color w:val="000000"/>
        </w:rPr>
        <w:t>七、作文</w:t>
      </w:r>
      <w:r>
        <w:rPr>
          <w:rFonts w:ascii="Times New Roman" w:hAnsi="宋体" w:hint="eastAsia"/>
          <w:b/>
          <w:color w:val="000000"/>
        </w:rPr>
        <w:t>(50</w:t>
      </w:r>
      <w:r>
        <w:rPr>
          <w:rFonts w:ascii="Times New Roman" w:hAnsi="宋体" w:hint="eastAsia"/>
          <w:b/>
          <w:color w:val="000000"/>
        </w:rPr>
        <w:t>分</w:t>
      </w:r>
      <w:r>
        <w:rPr>
          <w:rFonts w:ascii="Times New Roman" w:hAnsi="宋体" w:hint="eastAsia"/>
          <w:b/>
          <w:color w:val="000000"/>
        </w:rPr>
        <w:t>)</w:t>
      </w:r>
    </w:p>
    <w:p w:rsidR="004A45EB" w:rsidRDefault="004A45EB" w:rsidP="004A45EB">
      <w:pPr>
        <w:spacing w:line="300" w:lineRule="exact"/>
        <w:rPr>
          <w:rFonts w:hint="eastAsia"/>
          <w:spacing w:val="8"/>
        </w:rPr>
      </w:pPr>
      <w:r>
        <w:rPr>
          <w:rFonts w:hint="eastAsia"/>
        </w:rPr>
        <w:t>26</w:t>
      </w:r>
      <w:r>
        <w:rPr>
          <w:rFonts w:hint="eastAsia"/>
        </w:rPr>
        <w:t>．略</w:t>
      </w:r>
    </w:p>
    <w:p w:rsidR="004A45EB" w:rsidRDefault="004A45EB" w:rsidP="004A45EB">
      <w:pPr>
        <w:ind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附《张齐贤明察》参考译文：</w:t>
      </w:r>
    </w:p>
    <w:p w:rsidR="004A45EB" w:rsidRPr="00D16AB1" w:rsidRDefault="004A45EB" w:rsidP="004A45EB">
      <w:pPr>
        <w:ind w:firstLine="420"/>
        <w:rPr>
          <w:rFonts w:ascii="宋体" w:hAnsi="宋体" w:hint="eastAsia"/>
          <w:szCs w:val="21"/>
        </w:rPr>
      </w:pPr>
      <w:r w:rsidRPr="00D16AB1">
        <w:rPr>
          <w:rFonts w:ascii="宋体" w:hAnsi="宋体"/>
          <w:color w:val="000000"/>
        </w:rPr>
        <w:t>北宋的张齐贤，曾经任江南转运使。一天家中设宴，一名奴仆偷了好几件银器，齐贤在帘后仔细地看但（他）不问那人（为什么这么做）。此后齐贤三任宰相，门下的奴仆都得到提升，只有这个奴仆没有做官。这奴仆乘齐贤空闲（对他）拜了又拜求告说：“我侍候宰相时间已好久了，门下的奴仆都已有了官职，相公独把我忘了呢？”于是泪流不止。齐贤同情地说：“我想不说，你就会怨恨我。你记得当年在江南的时日，偷了我好几件银器吗？我藏在心里三十年，不把这件事告诉别人，你也应该知道的，我任宰相，任用与罢免百官，目的在于揭露丑恶，发扬正气，怎敢推荐小偷强盗做官呢？顾念你服侍我时间长久，现在给你三十万钱，离开我的门下，自己选择安顿的地方。”奴仆感到震惊害怕，哭着拜谢齐贤离去。</w:t>
      </w:r>
    </w:p>
    <w:p w:rsidR="00000000" w:rsidRDefault="0023614D">
      <w:pPr>
        <w:rPr>
          <w:rFonts w:hint="eastAsia"/>
        </w:rPr>
      </w:pPr>
    </w:p>
    <w:p w:rsidR="004A45EB" w:rsidRDefault="004A45EB">
      <w:pPr>
        <w:rPr>
          <w:rFonts w:hint="eastAsia"/>
        </w:rPr>
      </w:pPr>
    </w:p>
    <w:p w:rsidR="004A45EB" w:rsidRDefault="004A45EB">
      <w:pPr>
        <w:rPr>
          <w:rFonts w:hint="eastAsia"/>
        </w:rPr>
      </w:pPr>
    </w:p>
    <w:p w:rsidR="004A45EB" w:rsidRDefault="004A45EB">
      <w:pPr>
        <w:rPr>
          <w:rFonts w:hint="eastAsia"/>
        </w:rPr>
      </w:pPr>
    </w:p>
    <w:p w:rsidR="004A45EB" w:rsidRDefault="004A45EB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4" name="图片 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45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14D" w:rsidRDefault="0023614D" w:rsidP="004A45EB">
      <w:r>
        <w:separator/>
      </w:r>
    </w:p>
  </w:endnote>
  <w:endnote w:type="continuationSeparator" w:id="1">
    <w:p w:rsidR="0023614D" w:rsidRDefault="0023614D" w:rsidP="004A4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14D" w:rsidRDefault="0023614D" w:rsidP="004A45EB">
      <w:r>
        <w:separator/>
      </w:r>
    </w:p>
  </w:footnote>
  <w:footnote w:type="continuationSeparator" w:id="1">
    <w:p w:rsidR="0023614D" w:rsidRDefault="0023614D" w:rsidP="004A45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45EB"/>
    <w:rsid w:val="0023614D"/>
    <w:rsid w:val="004A4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5E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45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A45E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A45E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A45EB"/>
    <w:rPr>
      <w:sz w:val="18"/>
      <w:szCs w:val="18"/>
    </w:rPr>
  </w:style>
  <w:style w:type="character" w:styleId="a5">
    <w:name w:val="page number"/>
    <w:basedOn w:val="a0"/>
    <w:rsid w:val="004A45EB"/>
    <w:rPr>
      <w:rFonts w:ascii="Times New Roman" w:hint="default"/>
    </w:rPr>
  </w:style>
  <w:style w:type="paragraph" w:styleId="a6">
    <w:name w:val="Plain Text"/>
    <w:basedOn w:val="a"/>
    <w:link w:val="Char1"/>
    <w:rsid w:val="004A45EB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6"/>
    <w:rsid w:val="004A45EB"/>
    <w:rPr>
      <w:rFonts w:ascii="宋体" w:eastAsia="宋体" w:hAnsi="Courier New" w:cs="Courier New"/>
      <w:szCs w:val="21"/>
    </w:rPr>
  </w:style>
  <w:style w:type="paragraph" w:styleId="a7">
    <w:name w:val="Balloon Text"/>
    <w:basedOn w:val="a"/>
    <w:link w:val="Char2"/>
    <w:uiPriority w:val="99"/>
    <w:semiHidden/>
    <w:unhideWhenUsed/>
    <w:rsid w:val="004A45EB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4A45E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397</Words>
  <Characters>2264</Characters>
  <Application>Microsoft Office Word</Application>
  <DocSecurity>0</DocSecurity>
  <Lines>18</Lines>
  <Paragraphs>5</Paragraphs>
  <ScaleCrop>false</ScaleCrop>
  <Company>微软中国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2013-01-29T02:15:00Z</dcterms:created>
  <dcterms:modified xsi:type="dcterms:W3CDTF">2013-01-29T02:25:00Z</dcterms:modified>
</cp:coreProperties>
</file>